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6632CC" w:rsidRDefault="002668A0" w:rsidP="002668A0">
      <w:pPr>
        <w:jc w:val="center"/>
        <w:rPr>
          <w:rFonts w:ascii="Arial" w:hAnsi="Arial" w:cs="Arial"/>
          <w:b/>
        </w:rPr>
      </w:pPr>
    </w:p>
    <w:p w:rsidR="002668A0" w:rsidRPr="00E3159C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E3159C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3775F0">
        <w:rPr>
          <w:rFonts w:ascii="Arial" w:hAnsi="Arial" w:cs="Arial"/>
          <w:sz w:val="22"/>
          <w:szCs w:val="22"/>
        </w:rPr>
        <w:t>March 1</w:t>
      </w:r>
      <w:r w:rsidR="00225D9C">
        <w:rPr>
          <w:rFonts w:ascii="Arial" w:hAnsi="Arial" w:cs="Arial"/>
          <w:sz w:val="22"/>
          <w:szCs w:val="22"/>
        </w:rPr>
        <w:t>5</w:t>
      </w:r>
      <w:r w:rsidRPr="00E3159C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6</w:t>
      </w:r>
      <w:r w:rsidRPr="00E3159C">
        <w:rPr>
          <w:rFonts w:ascii="Arial" w:hAnsi="Arial" w:cs="Arial"/>
          <w:sz w:val="22"/>
          <w:szCs w:val="22"/>
        </w:rPr>
        <w:t>, hereby gives notice of Action Taken, a copy of which is on file in the City Clerk’s Office.</w:t>
      </w:r>
    </w:p>
    <w:p w:rsidR="002668A0" w:rsidRPr="00E3159C" w:rsidRDefault="002668A0" w:rsidP="002668A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25D9C" w:rsidRDefault="00225D9C" w:rsidP="00225D9C">
      <w:pPr>
        <w:pStyle w:val="BodyText"/>
        <w:ind w:left="360" w:right="720" w:hanging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  <w:u w:val="single"/>
        </w:rPr>
        <w:t>105 MERWIN AVENUE</w:t>
      </w:r>
      <w:r>
        <w:rPr>
          <w:rFonts w:cs="Arial"/>
          <w:b/>
          <w:bCs/>
          <w:szCs w:val="24"/>
        </w:rPr>
        <w:t xml:space="preserve"> – (ZONE R-7.5)  </w:t>
      </w:r>
      <w:r>
        <w:rPr>
          <w:rFonts w:cs="Arial"/>
          <w:bCs/>
          <w:szCs w:val="24"/>
        </w:rPr>
        <w:t xml:space="preserve">Petition of Kevin J. Curseaden, Esq. for Coastal Area Management Site Plan Review approval to construct a single family residence on Map 59, Block 795, Parcel 43, of which Peter M. Dreyer and </w:t>
      </w:r>
      <w:proofErr w:type="spellStart"/>
      <w:r>
        <w:rPr>
          <w:rFonts w:cs="Arial"/>
          <w:bCs/>
          <w:szCs w:val="24"/>
        </w:rPr>
        <w:t>Kerryann</w:t>
      </w:r>
      <w:proofErr w:type="spellEnd"/>
      <w:r>
        <w:rPr>
          <w:rFonts w:cs="Arial"/>
          <w:bCs/>
          <w:szCs w:val="24"/>
        </w:rPr>
        <w:t xml:space="preserve"> O’Malley are the owners.</w:t>
      </w:r>
      <w:r w:rsidR="005015CF">
        <w:rPr>
          <w:rFonts w:cs="Arial"/>
          <w:bCs/>
          <w:szCs w:val="24"/>
        </w:rPr>
        <w:tab/>
      </w:r>
      <w:r w:rsidR="005015CF">
        <w:rPr>
          <w:rFonts w:cs="Arial"/>
          <w:bCs/>
          <w:szCs w:val="24"/>
        </w:rPr>
        <w:tab/>
      </w:r>
      <w:r w:rsidR="005015CF">
        <w:rPr>
          <w:rFonts w:cs="Arial"/>
          <w:bCs/>
          <w:szCs w:val="24"/>
        </w:rPr>
        <w:tab/>
      </w:r>
      <w:r w:rsidR="005015CF" w:rsidRPr="005015CF">
        <w:rPr>
          <w:rFonts w:cs="Arial"/>
          <w:b/>
          <w:bCs/>
          <w:szCs w:val="24"/>
        </w:rPr>
        <w:t>(APPROVED)</w:t>
      </w:r>
    </w:p>
    <w:p w:rsidR="00225D9C" w:rsidRDefault="00225D9C" w:rsidP="00225D9C">
      <w:pPr>
        <w:pStyle w:val="BodyText"/>
        <w:ind w:left="720" w:right="720" w:hanging="720"/>
        <w:rPr>
          <w:rFonts w:cs="Arial"/>
          <w:bCs/>
          <w:szCs w:val="24"/>
        </w:rPr>
      </w:pPr>
      <w:r w:rsidRPr="00416746">
        <w:rPr>
          <w:rFonts w:cs="Arial"/>
          <w:bCs/>
          <w:szCs w:val="24"/>
        </w:rPr>
        <w:t xml:space="preserve">     </w:t>
      </w:r>
    </w:p>
    <w:p w:rsidR="005015CF" w:rsidRDefault="00225D9C" w:rsidP="005015CF">
      <w:pPr>
        <w:pStyle w:val="BodyText"/>
        <w:ind w:left="450" w:right="720" w:hanging="45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ab/>
      </w:r>
      <w:r w:rsidRPr="00416746">
        <w:rPr>
          <w:rFonts w:cs="Arial"/>
          <w:b/>
          <w:bCs/>
          <w:szCs w:val="24"/>
          <w:u w:val="single"/>
        </w:rPr>
        <w:t>804 BOSTON POST ROAD</w:t>
      </w:r>
      <w:r>
        <w:rPr>
          <w:rFonts w:cs="Arial"/>
          <w:b/>
          <w:bCs/>
          <w:szCs w:val="24"/>
        </w:rPr>
        <w:t xml:space="preserve"> – (ZONE CDD-1)  </w:t>
      </w:r>
      <w:r>
        <w:rPr>
          <w:rFonts w:cs="Arial"/>
          <w:bCs/>
          <w:szCs w:val="24"/>
        </w:rPr>
        <w:t xml:space="preserve">Petition of Ray Oliver, Architect, for Special Permit and Site Plan Review approval to establish a supermarket, with a food court, on Map 77, Block 828, Parcel 1, of which New York Mart 804 Boston Post Road Milford Connecticut is the owner. </w:t>
      </w:r>
    </w:p>
    <w:p w:rsidR="00225D9C" w:rsidRPr="005015CF" w:rsidRDefault="005015CF" w:rsidP="005015CF">
      <w:pPr>
        <w:pStyle w:val="BodyText"/>
        <w:ind w:left="450" w:right="720" w:hanging="45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</w:t>
      </w:r>
      <w:r w:rsidRPr="005015CF">
        <w:rPr>
          <w:rFonts w:cs="Arial"/>
          <w:b/>
          <w:bCs/>
          <w:szCs w:val="24"/>
        </w:rPr>
        <w:t>(APPROVED)</w:t>
      </w:r>
    </w:p>
    <w:p w:rsidR="00DC1DCC" w:rsidRDefault="00DC1DCC" w:rsidP="002668A0">
      <w:pPr>
        <w:ind w:firstLine="360"/>
        <w:rPr>
          <w:rFonts w:ascii="Arial" w:hAnsi="Arial" w:cs="Arial"/>
          <w:b/>
        </w:rPr>
      </w:pPr>
    </w:p>
    <w:p w:rsidR="002668A0" w:rsidRPr="002668A0" w:rsidRDefault="002668A0" w:rsidP="002668A0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City of Milford</w:t>
      </w:r>
      <w:r>
        <w:rPr>
          <w:rFonts w:ascii="Arial" w:hAnsi="Arial" w:cs="Arial"/>
          <w:b/>
        </w:rPr>
        <w:tab/>
        <w:t xml:space="preserve">   </w:t>
      </w:r>
      <w:r w:rsidR="002E3364">
        <w:rPr>
          <w:rFonts w:ascii="Arial" w:hAnsi="Arial" w:cs="Arial"/>
          <w:b/>
        </w:rPr>
        <w:tab/>
      </w:r>
      <w:r w:rsidR="00DC1DCC">
        <w:rPr>
          <w:rFonts w:ascii="Arial" w:hAnsi="Arial" w:cs="Arial"/>
          <w:b/>
        </w:rPr>
        <w:t xml:space="preserve">   March </w:t>
      </w:r>
      <w:r w:rsidR="00225D9C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, 201</w:t>
      </w:r>
      <w:r w:rsidR="00E7109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     </w:t>
      </w:r>
      <w:r w:rsidR="002E336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Phyllis Leggett, Board Clerk</w:t>
      </w:r>
    </w:p>
    <w:sectPr w:rsidR="002668A0" w:rsidRPr="002668A0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2668A0"/>
    <w:rsid w:val="000053F9"/>
    <w:rsid w:val="00225D9C"/>
    <w:rsid w:val="002668A0"/>
    <w:rsid w:val="002E3364"/>
    <w:rsid w:val="00343AF6"/>
    <w:rsid w:val="003775F0"/>
    <w:rsid w:val="005015CF"/>
    <w:rsid w:val="00553FFD"/>
    <w:rsid w:val="005A34E6"/>
    <w:rsid w:val="006075C2"/>
    <w:rsid w:val="006421A0"/>
    <w:rsid w:val="00830391"/>
    <w:rsid w:val="00C92910"/>
    <w:rsid w:val="00C9724C"/>
    <w:rsid w:val="00DC1DCC"/>
    <w:rsid w:val="00E10383"/>
    <w:rsid w:val="00E71092"/>
    <w:rsid w:val="00E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775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2016-03-18T16:58:00Z</cp:lastPrinted>
  <dcterms:created xsi:type="dcterms:W3CDTF">2016-03-18T16:59:00Z</dcterms:created>
  <dcterms:modified xsi:type="dcterms:W3CDTF">2016-03-18T17:23:00Z</dcterms:modified>
</cp:coreProperties>
</file>